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
      </w:r>
    </w:p>
    <w:p>
      <w:pPr>
        <w:spacing w:after="120"/>
        <w:jc w:val="center"/>
      </w:pPr>
      <w:r>
        <w:rPr>
          <w:rFonts w:ascii="Verdana" w:cs="Verdana" w:eastAsia="Verdana" w:hAnsi="Verdana"/>
          <w:b/>
          <w:bCs/>
          <w:color w:val="2E74B5"/>
          <w:sz w:val="36"/>
          <w:szCs w:val="36"/>
        </w:rPr>
        <w:t xml:space="preserve">RIVERSIDE COMMUNITY CENTER</w:t>
      </w:r>
    </w:p>
    <w:p>
      <w:pPr>
        <w:spacing w:after="120"/>
        <w:jc w:val="center"/>
      </w:pPr>
      <w:r>
        <w:rPr>
          <w:rFonts w:ascii="Verdana" w:cs="Verdana" w:eastAsia="Verdana" w:hAnsi="Verdana"/>
          <w:b w:val="false"/>
          <w:bCs w:val="false"/>
          <w:color w:val="595959"/>
          <w:sz w:val="28"/>
          <w:szCs w:val="28"/>
        </w:rPr>
        <w:t xml:space="preserve">Autumn Harvest Festival 2025</w:t>
      </w:r>
    </w:p>
    <w:p>
      <w:pPr>
        <w:spacing w:after="120"/>
        <w:jc w:val="center"/>
      </w:pPr>
      <w:r>
        <w:rPr>
          <w:rFonts w:ascii="Verdana" w:cs="Verdana" w:eastAsia="Verdana" w:hAnsi="Verdana"/>
          <w:b w:val="false"/>
          <w:bCs w:val="false"/>
          <w:color w:val="595959"/>
          <w:sz w:val="22"/>
          <w:szCs w:val="22"/>
        </w:rPr>
        <w:t xml:space="preserve">October 18 – 19, 2025  •  10:00 a.m. to 5:00 p.m.</w:t>
      </w:r>
    </w:p>
    <w:p>
      <w:pPr>
        <w:spacing w:after="120"/>
        <w:jc w:val="center"/>
      </w:pPr>
      <w:r>
        <w:rPr>
          <w:rFonts w:ascii="Verdana" w:cs="Verdana" w:eastAsia="Verdana" w:hAnsi="Verdana"/>
          <w:b w:val="false"/>
          <w:bCs w:val="false"/>
          <w:color w:val="595959"/>
          <w:sz w:val="20"/>
          <w:szCs w:val="20"/>
        </w:rPr>
        <w:t xml:space="preserve">4820 Riverside Drive, Pico Rivera, CA 90660</w:t>
      </w:r>
    </w:p>
    <w:p>
      <w:pPr>
        <w:spacing w:after="160"/>
      </w:pPr>
      <w:r>
        <w:t xml:space="preserve"/>
      </w:r>
    </w:p>
    <w:p>
      <w:pPr>
        <w:pBdr>
          <w:bottom w:val="single" w:color="000000" w:sz="4" w:space="1"/>
        </w:pBdr>
        <w:spacing w:after="200"/>
      </w:pPr>
      <w:r>
        <w:t xml:space="preserve"/>
      </w:r>
    </w:p>
    <w:p>
      <w:pPr>
        <w:spacing w:after="100" w:before="200"/>
      </w:pPr>
      <w:r>
        <w:rPr>
          <w:rFonts w:ascii="Verdana" w:cs="Verdana" w:eastAsia="Verdana" w:hAnsi="Verdana"/>
          <w:b/>
          <w:bCs/>
          <w:color w:val="2E74B5"/>
          <w:sz w:val="26"/>
          <w:szCs w:val="26"/>
        </w:rPr>
        <w:t xml:space="preserve">Welcome to the Autumn Harvest Festival</w:t>
      </w:r>
    </w:p>
    <w:p>
      <w:pPr>
        <w:spacing w:after="180" w:line="360" w:lineRule="auto"/>
      </w:pPr>
      <w:r>
        <w:rPr>
          <w:rFonts w:ascii="Verdana" w:cs="Verdana" w:eastAsia="Verdana" w:hAnsi="Verdana"/>
          <w:sz w:val="24"/>
          <w:szCs w:val="24"/>
        </w:rPr>
        <w:t xml:space="preserve">We are delighted to welcome you to the Riverside Community Center’s annual Autumn Harvest Festival — one of the most beloved traditions in our community. This free, two-day event celebrates the season with live music, delicious food, arts and crafts, family activities, and the warmth of neighbors coming together.</w:t>
      </w:r>
    </w:p>
    <w:p>
      <w:pPr>
        <w:spacing w:after="180" w:line="360" w:lineRule="auto"/>
      </w:pPr>
      <w:r>
        <w:rPr>
          <w:rFonts w:ascii="Verdana" w:cs="Verdana" w:eastAsia="Verdana" w:hAnsi="Verdana"/>
          <w:sz w:val="24"/>
          <w:szCs w:val="24"/>
        </w:rPr>
        <w:t xml:space="preserve">This year’s festival features our largest vendor marketplace ever with over 40 local artisans and small businesses, an expanded children’s activity zone, two live performance stages, and a brand new Community Quilt display showcasing artwork created by Center members throughout the year.</w:t>
      </w:r>
    </w:p>
    <w:p>
      <w:pPr>
        <w:spacing w:after="180" w:line="360" w:lineRule="auto"/>
      </w:pPr>
      <w:r>
        <w:rPr>
          <w:rFonts w:ascii="Verdana" w:cs="Verdana" w:eastAsia="Verdana" w:hAnsi="Verdana"/>
          <w:sz w:val="24"/>
          <w:szCs w:val="24"/>
        </w:rPr>
        <w:t xml:space="preserve">Thank you for being part of this celebration. We hope you enjoy every moment of it.</w:t>
      </w:r>
    </w:p>
    <w:p>
      <w:pPr>
        <w:spacing w:after="160"/>
      </w:pPr>
      <w:r>
        <w:t xml:space="preserve"/>
      </w:r>
    </w:p>
    <w:p>
      <w:pPr>
        <w:spacing w:after="200"/>
      </w:pPr>
      <w:r>
        <w:rPr>
          <w:rFonts w:ascii="Verdana" w:cs="Verdana" w:eastAsia="Verdana" w:hAnsi="Verdana"/>
          <w:i/>
          <w:iCs/>
          <w:color w:val="595959"/>
          <w:sz w:val="22"/>
          <w:szCs w:val="22"/>
        </w:rPr>
        <w:t xml:space="preserve">Sandra Ortega — Executive Director, Riverside Community Center</w:t>
      </w:r>
    </w:p>
    <w:p>
      <w:pPr>
        <w:pBdr>
          <w:bottom w:val="single" w:color="000000" w:sz="4" w:space="1"/>
        </w:pBdr>
        <w:spacing w:after="200"/>
      </w:pPr>
      <w:r>
        <w:t xml:space="preserve"/>
      </w:r>
    </w:p>
    <w:p>
      <w:pPr>
        <w:spacing w:after="100" w:before="200"/>
      </w:pPr>
      <w:r>
        <w:rPr>
          <w:rFonts w:ascii="Verdana" w:cs="Verdana" w:eastAsia="Verdana" w:hAnsi="Verdana"/>
          <w:b/>
          <w:bCs/>
          <w:color w:val="2E74B5"/>
          <w:sz w:val="26"/>
          <w:szCs w:val="26"/>
        </w:rPr>
        <w:t xml:space="preserve">Festival Schedule — Saturday, October 18</w:t>
      </w:r>
    </w:p>
    <w:p>
      <w:pPr>
        <w:spacing w:after="80" w:before="160"/>
      </w:pPr>
      <w:r>
        <w:rPr>
          <w:rFonts w:ascii="Verdana" w:cs="Verdana" w:eastAsia="Verdana" w:hAnsi="Verdana"/>
          <w:b/>
          <w:bCs/>
          <w:color w:val="2E74B5"/>
          <w:sz w:val="24"/>
          <w:szCs w:val="24"/>
        </w:rPr>
        <w:t xml:space="preserve">Main Stage — Live Performances</w:t>
      </w:r>
    </w:p>
    <w:p>
      <w:pPr>
        <w:spacing w:after="100"/>
      </w:pPr>
      <w:r>
        <w:rPr>
          <w:rFonts w:ascii="Verdana" w:cs="Verdana" w:eastAsia="Verdana" w:hAnsi="Verdana"/>
          <w:b/>
          <w:bCs/>
          <w:sz w:val="24"/>
          <w:szCs w:val="24"/>
        </w:rPr>
        <w:t xml:space="preserve">10:30 a.m.  </w:t>
      </w:r>
      <w:r>
        <w:rPr>
          <w:rFonts w:ascii="Verdana" w:cs="Verdana" w:eastAsia="Verdana" w:hAnsi="Verdana"/>
          <w:sz w:val="24"/>
          <w:szCs w:val="24"/>
        </w:rPr>
        <w:t xml:space="preserve">Opening Ceremony and Welcome Remarks — Sandra Ortega, Executive Director</w:t>
      </w:r>
    </w:p>
    <w:p>
      <w:pPr>
        <w:spacing w:after="100"/>
      </w:pPr>
      <w:r>
        <w:rPr>
          <w:rFonts w:ascii="Verdana" w:cs="Verdana" w:eastAsia="Verdana" w:hAnsi="Verdana"/>
          <w:b/>
          <w:bCs/>
          <w:sz w:val="24"/>
          <w:szCs w:val="24"/>
        </w:rPr>
        <w:t xml:space="preserve">11:00 a.m.  </w:t>
      </w:r>
      <w:r>
        <w:rPr>
          <w:rFonts w:ascii="Verdana" w:cs="Verdana" w:eastAsia="Verdana" w:hAnsi="Verdana"/>
          <w:sz w:val="24"/>
          <w:szCs w:val="24"/>
        </w:rPr>
        <w:t xml:space="preserve">Los Compadres del Valle — Traditional Mexican folk music</w:t>
      </w:r>
    </w:p>
    <w:p>
      <w:pPr>
        <w:spacing w:after="100"/>
      </w:pPr>
      <w:r>
        <w:rPr>
          <w:rFonts w:ascii="Verdana" w:cs="Verdana" w:eastAsia="Verdana" w:hAnsi="Verdana"/>
          <w:b/>
          <w:bCs/>
          <w:sz w:val="24"/>
          <w:szCs w:val="24"/>
        </w:rPr>
        <w:t xml:space="preserve">12:00 p.m.  </w:t>
      </w:r>
      <w:r>
        <w:rPr>
          <w:rFonts w:ascii="Verdana" w:cs="Verdana" w:eastAsia="Verdana" w:hAnsi="Verdana"/>
          <w:sz w:val="24"/>
          <w:szCs w:val="24"/>
        </w:rPr>
        <w:t xml:space="preserve">The Riverside Community Choir — Seasonal favorites</w:t>
      </w:r>
    </w:p>
    <w:p>
      <w:pPr>
        <w:spacing w:after="100"/>
      </w:pPr>
      <w:r>
        <w:rPr>
          <w:rFonts w:ascii="Verdana" w:cs="Verdana" w:eastAsia="Verdana" w:hAnsi="Verdana"/>
          <w:b/>
          <w:bCs/>
          <w:sz w:val="24"/>
          <w:szCs w:val="24"/>
        </w:rPr>
        <w:t xml:space="preserve">1:00 p.m.  </w:t>
      </w:r>
      <w:r>
        <w:rPr>
          <w:rFonts w:ascii="Verdana" w:cs="Verdana" w:eastAsia="Verdana" w:hAnsi="Verdana"/>
          <w:sz w:val="24"/>
          <w:szCs w:val="24"/>
        </w:rPr>
        <w:t xml:space="preserve">Marisol Reyes and the East L.A. Jazz Ensemble — Contemporary jazz</w:t>
      </w:r>
    </w:p>
    <w:p>
      <w:pPr>
        <w:spacing w:after="100"/>
      </w:pPr>
      <w:r>
        <w:rPr>
          <w:rFonts w:ascii="Verdana" w:cs="Verdana" w:eastAsia="Verdana" w:hAnsi="Verdana"/>
          <w:b/>
          <w:bCs/>
          <w:sz w:val="24"/>
          <w:szCs w:val="24"/>
        </w:rPr>
        <w:t xml:space="preserve">2:30 p.m.  </w:t>
      </w:r>
      <w:r>
        <w:rPr>
          <w:rFonts w:ascii="Verdana" w:cs="Verdana" w:eastAsia="Verdana" w:hAnsi="Verdana"/>
          <w:sz w:val="24"/>
          <w:szCs w:val="24"/>
        </w:rPr>
        <w:t xml:space="preserve">Youth Dance Showcase — Center dance program students ages 6–18</w:t>
      </w:r>
    </w:p>
    <w:p>
      <w:pPr>
        <w:spacing w:after="200"/>
      </w:pPr>
      <w:r>
        <w:rPr>
          <w:rFonts w:ascii="Verdana" w:cs="Verdana" w:eastAsia="Verdana" w:hAnsi="Verdana"/>
          <w:b/>
          <w:bCs/>
          <w:sz w:val="24"/>
          <w:szCs w:val="24"/>
        </w:rPr>
        <w:t xml:space="preserve">4:00 p.m.  </w:t>
      </w:r>
      <w:r>
        <w:rPr>
          <w:rFonts w:ascii="Verdana" w:cs="Verdana" w:eastAsia="Verdana" w:hAnsi="Verdana"/>
          <w:sz w:val="24"/>
          <w:szCs w:val="24"/>
        </w:rPr>
        <w:t xml:space="preserve">The Pico Rivera All-Stars — Classic rock and Motown</w:t>
      </w:r>
    </w:p>
    <w:p>
      <w:pPr>
        <w:spacing w:after="80" w:before="160"/>
      </w:pPr>
      <w:r>
        <w:rPr>
          <w:rFonts w:ascii="Verdana" w:cs="Verdana" w:eastAsia="Verdana" w:hAnsi="Verdana"/>
          <w:b/>
          <w:bCs/>
          <w:color w:val="2E74B5"/>
          <w:sz w:val="24"/>
          <w:szCs w:val="24"/>
        </w:rPr>
        <w:t xml:space="preserve">Community Stage — Demonstrations and Workshops</w:t>
      </w:r>
    </w:p>
    <w:p>
      <w:pPr>
        <w:spacing w:after="100"/>
      </w:pPr>
      <w:r>
        <w:rPr>
          <w:rFonts w:ascii="Verdana" w:cs="Verdana" w:eastAsia="Verdana" w:hAnsi="Verdana"/>
          <w:b/>
          <w:bCs/>
          <w:sz w:val="24"/>
          <w:szCs w:val="24"/>
        </w:rPr>
        <w:t xml:space="preserve">10:30 a.m.  </w:t>
      </w:r>
      <w:r>
        <w:rPr>
          <w:rFonts w:ascii="Verdana" w:cs="Verdana" w:eastAsia="Verdana" w:hAnsi="Verdana"/>
          <w:sz w:val="24"/>
          <w:szCs w:val="24"/>
        </w:rPr>
        <w:t xml:space="preserve">Watercolor Painting Demo — Rosa Medina, Lead Arts Instructor</w:t>
      </w:r>
    </w:p>
    <w:p>
      <w:pPr>
        <w:spacing w:after="100"/>
      </w:pPr>
      <w:r>
        <w:rPr>
          <w:rFonts w:ascii="Verdana" w:cs="Verdana" w:eastAsia="Verdana" w:hAnsi="Verdana"/>
          <w:b/>
          <w:bCs/>
          <w:sz w:val="24"/>
          <w:szCs w:val="24"/>
        </w:rPr>
        <w:t xml:space="preserve">11:30 a.m.  </w:t>
      </w:r>
      <w:r>
        <w:rPr>
          <w:rFonts w:ascii="Verdana" w:cs="Verdana" w:eastAsia="Verdana" w:hAnsi="Verdana"/>
          <w:sz w:val="24"/>
          <w:szCs w:val="24"/>
        </w:rPr>
        <w:t xml:space="preserve">Healthy Cooking Demo — Simple fall recipes using seasonal produce</w:t>
      </w:r>
    </w:p>
    <w:p>
      <w:pPr>
        <w:spacing w:after="100"/>
      </w:pPr>
      <w:r>
        <w:rPr>
          <w:rFonts w:ascii="Verdana" w:cs="Verdana" w:eastAsia="Verdana" w:hAnsi="Verdana"/>
          <w:b/>
          <w:bCs/>
          <w:sz w:val="24"/>
          <w:szCs w:val="24"/>
        </w:rPr>
        <w:t xml:space="preserve">1:00 p.m.  </w:t>
      </w:r>
      <w:r>
        <w:rPr>
          <w:rFonts w:ascii="Verdana" w:cs="Verdana" w:eastAsia="Verdana" w:hAnsi="Verdana"/>
          <w:sz w:val="24"/>
          <w:szCs w:val="24"/>
        </w:rPr>
        <w:t xml:space="preserve">Tai Chi for Beginners — A gentle introduction open to all ages</w:t>
      </w:r>
    </w:p>
    <w:p>
      <w:pPr>
        <w:spacing w:after="100"/>
      </w:pPr>
      <w:r>
        <w:rPr>
          <w:rFonts w:ascii="Verdana" w:cs="Verdana" w:eastAsia="Verdana" w:hAnsi="Verdana"/>
          <w:b/>
          <w:bCs/>
          <w:sz w:val="24"/>
          <w:szCs w:val="24"/>
        </w:rPr>
        <w:t xml:space="preserve">2:00 p.m.  </w:t>
      </w:r>
      <w:r>
        <w:rPr>
          <w:rFonts w:ascii="Verdana" w:cs="Verdana" w:eastAsia="Verdana" w:hAnsi="Verdana"/>
          <w:sz w:val="24"/>
          <w:szCs w:val="24"/>
        </w:rPr>
        <w:t xml:space="preserve">Community Quilt Unveiling — Celebration of the 2025 Member Art Project</w:t>
      </w:r>
    </w:p>
    <w:p>
      <w:pPr>
        <w:spacing w:after="200"/>
      </w:pPr>
      <w:r>
        <w:rPr>
          <w:rFonts w:ascii="Verdana" w:cs="Verdana" w:eastAsia="Verdana" w:hAnsi="Verdana"/>
          <w:b/>
          <w:bCs/>
          <w:sz w:val="24"/>
          <w:szCs w:val="24"/>
        </w:rPr>
        <w:t xml:space="preserve">3:30 p.m.  </w:t>
      </w:r>
      <w:r>
        <w:rPr>
          <w:rFonts w:ascii="Verdana" w:cs="Verdana" w:eastAsia="Verdana" w:hAnsi="Verdana"/>
          <w:sz w:val="24"/>
          <w:szCs w:val="24"/>
        </w:rPr>
        <w:t xml:space="preserve">Zumba Dance Party — Everyone welcome, no experience needed</w:t>
      </w:r>
    </w:p>
    <w:p>
      <w:pPr>
        <w:pBdr>
          <w:bottom w:val="single" w:color="000000" w:sz="4" w:space="1"/>
        </w:pBdr>
        <w:spacing w:after="200"/>
      </w:pPr>
      <w:r>
        <w:t xml:space="preserve"/>
      </w:r>
    </w:p>
    <w:p>
      <w:pPr>
        <w:spacing w:after="100" w:before="200"/>
      </w:pPr>
      <w:r>
        <w:rPr>
          <w:rFonts w:ascii="Verdana" w:cs="Verdana" w:eastAsia="Verdana" w:hAnsi="Verdana"/>
          <w:b/>
          <w:bCs/>
          <w:color w:val="2E74B5"/>
          <w:sz w:val="26"/>
          <w:szCs w:val="26"/>
        </w:rPr>
        <w:t xml:space="preserve">Festival Schedule — Sunday, October 19</w:t>
      </w:r>
    </w:p>
    <w:p>
      <w:pPr>
        <w:spacing w:after="80" w:before="160"/>
      </w:pPr>
      <w:r>
        <w:rPr>
          <w:rFonts w:ascii="Verdana" w:cs="Verdana" w:eastAsia="Verdana" w:hAnsi="Verdana"/>
          <w:b/>
          <w:bCs/>
          <w:color w:val="2E74B5"/>
          <w:sz w:val="24"/>
          <w:szCs w:val="24"/>
        </w:rPr>
        <w:t xml:space="preserve">Main Stage — Live Performances</w:t>
      </w:r>
    </w:p>
    <w:p>
      <w:pPr>
        <w:spacing w:after="100"/>
      </w:pPr>
      <w:r>
        <w:rPr>
          <w:rFonts w:ascii="Verdana" w:cs="Verdana" w:eastAsia="Verdana" w:hAnsi="Verdana"/>
          <w:b/>
          <w:bCs/>
          <w:sz w:val="24"/>
          <w:szCs w:val="24"/>
        </w:rPr>
        <w:t xml:space="preserve">10:30 a.m.  </w:t>
      </w:r>
      <w:r>
        <w:rPr>
          <w:rFonts w:ascii="Verdana" w:cs="Verdana" w:eastAsia="Verdana" w:hAnsi="Verdana"/>
          <w:sz w:val="24"/>
          <w:szCs w:val="24"/>
        </w:rPr>
        <w:t xml:space="preserve">Morning Welcome and Announcements</w:t>
      </w:r>
    </w:p>
    <w:p>
      <w:pPr>
        <w:spacing w:after="100"/>
      </w:pPr>
      <w:r>
        <w:rPr>
          <w:rFonts w:ascii="Verdana" w:cs="Verdana" w:eastAsia="Verdana" w:hAnsi="Verdana"/>
          <w:b/>
          <w:bCs/>
          <w:sz w:val="24"/>
          <w:szCs w:val="24"/>
        </w:rPr>
        <w:t xml:space="preserve">11:00 a.m.  </w:t>
      </w:r>
      <w:r>
        <w:rPr>
          <w:rFonts w:ascii="Verdana" w:cs="Verdana" w:eastAsia="Verdana" w:hAnsi="Verdana"/>
          <w:sz w:val="24"/>
          <w:szCs w:val="24"/>
        </w:rPr>
        <w:t xml:space="preserve">The Harmony Gospel Choir — Uplifting gospel and spiritual music</w:t>
      </w:r>
    </w:p>
    <w:p>
      <w:pPr>
        <w:spacing w:after="100"/>
      </w:pPr>
      <w:r>
        <w:rPr>
          <w:rFonts w:ascii="Verdana" w:cs="Verdana" w:eastAsia="Verdana" w:hAnsi="Verdana"/>
          <w:b/>
          <w:bCs/>
          <w:sz w:val="24"/>
          <w:szCs w:val="24"/>
        </w:rPr>
        <w:t xml:space="preserve">12:00 p.m.  </w:t>
      </w:r>
      <w:r>
        <w:rPr>
          <w:rFonts w:ascii="Verdana" w:cs="Verdana" w:eastAsia="Verdana" w:hAnsi="Verdana"/>
          <w:sz w:val="24"/>
          <w:szCs w:val="24"/>
        </w:rPr>
        <w:t xml:space="preserve">Flamenco by Fuego — Traditional Spanish flamenco dance and guitar</w:t>
      </w:r>
    </w:p>
    <w:p>
      <w:pPr>
        <w:spacing w:after="100"/>
      </w:pPr>
      <w:r>
        <w:rPr>
          <w:rFonts w:ascii="Verdana" w:cs="Verdana" w:eastAsia="Verdana" w:hAnsi="Verdana"/>
          <w:b/>
          <w:bCs/>
          <w:sz w:val="24"/>
          <w:szCs w:val="24"/>
        </w:rPr>
        <w:t xml:space="preserve">1:30 p.m.  </w:t>
      </w:r>
      <w:r>
        <w:rPr>
          <w:rFonts w:ascii="Verdana" w:cs="Verdana" w:eastAsia="Verdana" w:hAnsi="Verdana"/>
          <w:sz w:val="24"/>
          <w:szCs w:val="24"/>
        </w:rPr>
        <w:t xml:space="preserve">Kids Talent Show — Community’s youngest performers take the stage</w:t>
      </w:r>
    </w:p>
    <w:p>
      <w:pPr>
        <w:spacing w:after="100"/>
      </w:pPr>
      <w:r>
        <w:rPr>
          <w:rFonts w:ascii="Verdana" w:cs="Verdana" w:eastAsia="Verdana" w:hAnsi="Verdana"/>
          <w:b/>
          <w:bCs/>
          <w:sz w:val="24"/>
          <w:szCs w:val="24"/>
        </w:rPr>
        <w:t xml:space="preserve">3:00 p.m.  </w:t>
      </w:r>
      <w:r>
        <w:rPr>
          <w:rFonts w:ascii="Verdana" w:cs="Verdana" w:eastAsia="Verdana" w:hAnsi="Verdana"/>
          <w:sz w:val="24"/>
          <w:szCs w:val="24"/>
        </w:rPr>
        <w:t xml:space="preserve">The Blue Horizon Band — Blues, soul, and R&amp;B</w:t>
      </w:r>
    </w:p>
    <w:p>
      <w:pPr>
        <w:spacing w:after="200"/>
      </w:pPr>
      <w:r>
        <w:rPr>
          <w:rFonts w:ascii="Verdana" w:cs="Verdana" w:eastAsia="Verdana" w:hAnsi="Verdana"/>
          <w:b/>
          <w:bCs/>
          <w:sz w:val="24"/>
          <w:szCs w:val="24"/>
        </w:rPr>
        <w:t xml:space="preserve">4:30 p.m.  </w:t>
      </w:r>
      <w:r>
        <w:rPr>
          <w:rFonts w:ascii="Verdana" w:cs="Verdana" w:eastAsia="Verdana" w:hAnsi="Verdana"/>
          <w:sz w:val="24"/>
          <w:szCs w:val="24"/>
        </w:rPr>
        <w:t xml:space="preserve">Closing Ceremony and Prize Drawings — Grand prizes awarded at 4:45 p.m.</w:t>
      </w:r>
    </w:p>
    <w:p>
      <w:pPr>
        <w:spacing w:after="80" w:before="160"/>
      </w:pPr>
      <w:r>
        <w:rPr>
          <w:rFonts w:ascii="Verdana" w:cs="Verdana" w:eastAsia="Verdana" w:hAnsi="Verdana"/>
          <w:b/>
          <w:bCs/>
          <w:color w:val="2E74B5"/>
          <w:sz w:val="24"/>
          <w:szCs w:val="24"/>
        </w:rPr>
        <w:t xml:space="preserve">Community Stage — Demonstrations and Workshops</w:t>
      </w:r>
    </w:p>
    <w:p>
      <w:pPr>
        <w:spacing w:after="100"/>
      </w:pPr>
      <w:r>
        <w:rPr>
          <w:rFonts w:ascii="Verdana" w:cs="Verdana" w:eastAsia="Verdana" w:hAnsi="Verdana"/>
          <w:b/>
          <w:bCs/>
          <w:sz w:val="24"/>
          <w:szCs w:val="24"/>
        </w:rPr>
        <w:t xml:space="preserve">10:30 a.m.  </w:t>
      </w:r>
      <w:r>
        <w:rPr>
          <w:rFonts w:ascii="Verdana" w:cs="Verdana" w:eastAsia="Verdana" w:hAnsi="Verdana"/>
          <w:sz w:val="24"/>
          <w:szCs w:val="24"/>
        </w:rPr>
        <w:t xml:space="preserve">Yoga Flow for All Levels — Bring your own mat</w:t>
      </w:r>
    </w:p>
    <w:p>
      <w:pPr>
        <w:spacing w:after="100"/>
      </w:pPr>
      <w:r>
        <w:rPr>
          <w:rFonts w:ascii="Verdana" w:cs="Verdana" w:eastAsia="Verdana" w:hAnsi="Verdana"/>
          <w:b/>
          <w:bCs/>
          <w:sz w:val="24"/>
          <w:szCs w:val="24"/>
        </w:rPr>
        <w:t xml:space="preserve">11:30 a.m.  </w:t>
      </w:r>
      <w:r>
        <w:rPr>
          <w:rFonts w:ascii="Verdana" w:cs="Verdana" w:eastAsia="Verdana" w:hAnsi="Verdana"/>
          <w:sz w:val="24"/>
          <w:szCs w:val="24"/>
        </w:rPr>
        <w:t xml:space="preserve">Photography for Beginners — Tips for great phone photos</w:t>
      </w:r>
    </w:p>
    <w:p>
      <w:pPr>
        <w:spacing w:after="100"/>
      </w:pPr>
      <w:r>
        <w:rPr>
          <w:rFonts w:ascii="Verdana" w:cs="Verdana" w:eastAsia="Verdana" w:hAnsi="Verdana"/>
          <w:b/>
          <w:bCs/>
          <w:sz w:val="24"/>
          <w:szCs w:val="24"/>
        </w:rPr>
        <w:t xml:space="preserve">1:00 p.m.  </w:t>
      </w:r>
      <w:r>
        <w:rPr>
          <w:rFonts w:ascii="Verdana" w:cs="Verdana" w:eastAsia="Verdana" w:hAnsi="Verdana"/>
          <w:sz w:val="24"/>
          <w:szCs w:val="24"/>
        </w:rPr>
        <w:t xml:space="preserve">Gardening Workshop — Fall planting guide from the Community Garden team</w:t>
      </w:r>
    </w:p>
    <w:p>
      <w:pPr>
        <w:spacing w:after="200"/>
      </w:pPr>
      <w:r>
        <w:rPr>
          <w:rFonts w:ascii="Verdana" w:cs="Verdana" w:eastAsia="Verdana" w:hAnsi="Verdana"/>
          <w:b/>
          <w:bCs/>
          <w:sz w:val="24"/>
          <w:szCs w:val="24"/>
        </w:rPr>
        <w:t xml:space="preserve">2:30 p.m.  </w:t>
      </w:r>
      <w:r>
        <w:rPr>
          <w:rFonts w:ascii="Verdana" w:cs="Verdana" w:eastAsia="Verdana" w:hAnsi="Verdana"/>
          <w:sz w:val="24"/>
          <w:szCs w:val="24"/>
        </w:rPr>
        <w:t xml:space="preserve">Pottery Demo — Live wheel throwing by local ceramic artist</w:t>
      </w:r>
    </w:p>
    <w:p>
      <w:pPr>
        <w:pBdr>
          <w:bottom w:val="single" w:color="000000" w:sz="4" w:space="1"/>
        </w:pBdr>
        <w:spacing w:after="200"/>
      </w:pPr>
      <w:r>
        <w:t xml:space="preserve"/>
      </w:r>
    </w:p>
    <w:p>
      <w:pPr>
        <w:spacing w:after="100" w:before="200"/>
      </w:pPr>
      <w:r>
        <w:rPr>
          <w:rFonts w:ascii="Verdana" w:cs="Verdana" w:eastAsia="Verdana" w:hAnsi="Verdana"/>
          <w:b/>
          <w:bCs/>
          <w:color w:val="2E74B5"/>
          <w:sz w:val="26"/>
          <w:szCs w:val="26"/>
        </w:rPr>
        <w:t xml:space="preserve">Vendor Marketplace and Activities</w:t>
      </w:r>
    </w:p>
    <w:p>
      <w:pPr>
        <w:spacing w:after="180" w:line="360" w:lineRule="auto"/>
      </w:pPr>
      <w:r>
        <w:rPr>
          <w:rFonts w:ascii="Verdana" w:cs="Verdana" w:eastAsia="Verdana" w:hAnsi="Verdana"/>
          <w:sz w:val="24"/>
          <w:szCs w:val="24"/>
        </w:rPr>
        <w:t xml:space="preserve">The vendor marketplace is located along the main courtyard and extends to the east parking area. Over 40 local artisans, crafters, and small business owners will be selling handmade goods, seasonal produce, clothing, home decor, and much more.</w:t>
      </w:r>
    </w:p>
    <w:p>
      <w:pPr>
        <w:spacing w:after="80" w:before="160"/>
      </w:pPr>
      <w:r>
        <w:rPr>
          <w:rFonts w:ascii="Verdana" w:cs="Verdana" w:eastAsia="Verdana" w:hAnsi="Verdana"/>
          <w:b/>
          <w:bCs/>
          <w:color w:val="2E74B5"/>
          <w:sz w:val="24"/>
          <w:szCs w:val="24"/>
        </w:rPr>
        <w:t xml:space="preserve">Food and Refreshments</w:t>
      </w:r>
    </w:p>
    <w:p>
      <w:pPr>
        <w:spacing w:after="180" w:line="360" w:lineRule="auto"/>
      </w:pPr>
      <w:r>
        <w:rPr>
          <w:rFonts w:ascii="Verdana" w:cs="Verdana" w:eastAsia="Verdana" w:hAnsi="Verdana"/>
          <w:sz w:val="24"/>
          <w:szCs w:val="24"/>
        </w:rPr>
        <w:t xml:space="preserve">A variety of food vendors are stationed throughout the festival grounds offering options for every taste and dietary preference. Vegetarian, vegan, and gluten-free options are available and clearly marked at each vendor booth.</w:t>
      </w:r>
    </w:p>
    <w:p>
      <w:pPr>
        <w:spacing w:after="80" w:before="160"/>
      </w:pPr>
      <w:r>
        <w:rPr>
          <w:rFonts w:ascii="Verdana" w:cs="Verdana" w:eastAsia="Verdana" w:hAnsi="Verdana"/>
          <w:b/>
          <w:bCs/>
          <w:color w:val="2E74B5"/>
          <w:sz w:val="24"/>
          <w:szCs w:val="24"/>
        </w:rPr>
        <w:t xml:space="preserve">Children’s Activity Zone</w:t>
      </w:r>
    </w:p>
    <w:p>
      <w:pPr>
        <w:spacing w:after="180" w:line="360" w:lineRule="auto"/>
      </w:pPr>
      <w:r>
        <w:rPr>
          <w:rFonts w:ascii="Verdana" w:cs="Verdana" w:eastAsia="Verdana" w:hAnsi="Verdana"/>
          <w:sz w:val="24"/>
          <w:szCs w:val="24"/>
        </w:rPr>
        <w:t xml:space="preserve">Located on the north lawn, the Children’s Activity Zone is open both days from 10:00 a.m. to 4:30 p.m. Activities include face painting, a pumpkin decorating station, carnival games, a bounce house for ages 3 through 10, and supervised craft tables. All activities are free with festival admission.</w:t>
      </w:r>
    </w:p>
    <w:p>
      <w:pPr>
        <w:pBdr>
          <w:bottom w:val="single" w:color="000000" w:sz="4" w:space="1"/>
        </w:pBdr>
        <w:spacing w:after="200"/>
      </w:pPr>
      <w:r>
        <w:t xml:space="preserve"/>
      </w:r>
    </w:p>
    <w:p>
      <w:pPr>
        <w:spacing w:after="100" w:before="200"/>
      </w:pPr>
      <w:r>
        <w:rPr>
          <w:rFonts w:ascii="Verdana" w:cs="Verdana" w:eastAsia="Verdana" w:hAnsi="Verdana"/>
          <w:b/>
          <w:bCs/>
          <w:color w:val="2E74B5"/>
          <w:sz w:val="26"/>
          <w:szCs w:val="26"/>
        </w:rPr>
        <w:t xml:space="preserve">Contact and General Information</w:t>
      </w:r>
    </w:p>
    <w:p>
      <w:pPr>
        <w:spacing w:after="100"/>
      </w:pPr>
      <w:r>
        <w:rPr>
          <w:rFonts w:ascii="Verdana" w:cs="Verdana" w:eastAsia="Verdana" w:hAnsi="Verdana"/>
          <w:b/>
          <w:bCs/>
          <w:sz w:val="24"/>
          <w:szCs w:val="24"/>
        </w:rPr>
        <w:t xml:space="preserve">Address:  </w:t>
      </w:r>
      <w:r>
        <w:rPr>
          <w:rFonts w:ascii="Verdana" w:cs="Verdana" w:eastAsia="Verdana" w:hAnsi="Verdana"/>
          <w:sz w:val="24"/>
          <w:szCs w:val="24"/>
        </w:rPr>
        <w:t xml:space="preserve">4820 Riverside Drive, Pico Rivera, CA 90660</w:t>
      </w:r>
    </w:p>
    <w:p>
      <w:pPr>
        <w:spacing w:after="100"/>
      </w:pPr>
      <w:r>
        <w:rPr>
          <w:rFonts w:ascii="Verdana" w:cs="Verdana" w:eastAsia="Verdana" w:hAnsi="Verdana"/>
          <w:b/>
          <w:bCs/>
          <w:sz w:val="24"/>
          <w:szCs w:val="24"/>
        </w:rPr>
        <w:t xml:space="preserve">Phone:  </w:t>
      </w:r>
      <w:r>
        <w:rPr>
          <w:rFonts w:ascii="Verdana" w:cs="Verdana" w:eastAsia="Verdana" w:hAnsi="Verdana"/>
          <w:sz w:val="24"/>
          <w:szCs w:val="24"/>
        </w:rPr>
        <w:t xml:space="preserve">(555) 304-8820</w:t>
      </w:r>
    </w:p>
    <w:p>
      <w:pPr>
        <w:spacing w:after="100"/>
      </w:pPr>
      <w:r>
        <w:rPr>
          <w:rFonts w:ascii="Verdana" w:cs="Verdana" w:eastAsia="Verdana" w:hAnsi="Verdana"/>
          <w:b/>
          <w:bCs/>
          <w:sz w:val="24"/>
          <w:szCs w:val="24"/>
        </w:rPr>
        <w:t xml:space="preserve">Email:  </w:t>
      </w:r>
      <w:r>
        <w:rPr>
          <w:rFonts w:ascii="Verdana" w:cs="Verdana" w:eastAsia="Verdana" w:hAnsi="Verdana"/>
          <w:sz w:val="24"/>
          <w:szCs w:val="24"/>
        </w:rPr>
        <w:t xml:space="preserve">events@riversidecenter.org</w:t>
      </w:r>
    </w:p>
    <w:p>
      <w:pPr>
        <w:spacing w:after="100"/>
      </w:pPr>
      <w:r>
        <w:rPr>
          <w:rFonts w:ascii="Verdana" w:cs="Verdana" w:eastAsia="Verdana" w:hAnsi="Verdana"/>
          <w:b/>
          <w:bCs/>
          <w:sz w:val="24"/>
          <w:szCs w:val="24"/>
        </w:rPr>
        <w:t xml:space="preserve">Website:  </w:t>
      </w:r>
      <w:r>
        <w:rPr>
          <w:rFonts w:ascii="Verdana" w:cs="Verdana" w:eastAsia="Verdana" w:hAnsi="Verdana"/>
          <w:sz w:val="24"/>
          <w:szCs w:val="24"/>
        </w:rPr>
        <w:t xml:space="preserve">www.riversidecenter.org</w:t>
      </w:r>
    </w:p>
    <w:p>
      <w:pPr>
        <w:spacing w:after="200"/>
      </w:pPr>
      <w:r>
        <w:rPr>
          <w:rFonts w:ascii="Verdana" w:cs="Verdana" w:eastAsia="Verdana" w:hAnsi="Verdana"/>
          <w:b/>
          <w:bCs/>
          <w:sz w:val="24"/>
          <w:szCs w:val="24"/>
        </w:rPr>
        <w:t xml:space="preserve">Parking:  </w:t>
      </w:r>
      <w:r>
        <w:rPr>
          <w:rFonts w:ascii="Verdana" w:cs="Verdana" w:eastAsia="Verdana" w:hAnsi="Verdana"/>
          <w:sz w:val="24"/>
          <w:szCs w:val="24"/>
        </w:rPr>
        <w:t xml:space="preserve">Free parking is available in the main lot on Riverside Drive and in the overflow lot on Garfield Avenue.</w:t>
      </w:r>
    </w:p>
    <w:p>
      <w:pPr>
        <w:spacing w:after="160"/>
      </w:pPr>
      <w:r>
        <w:t xml:space="preserve"/>
      </w:r>
    </w:p>
    <w:p>
      <w:pPr>
        <w:spacing w:after="120"/>
        <w:jc w:val="center"/>
      </w:pPr>
      <w:r>
        <w:rPr>
          <w:rFonts w:ascii="Verdana" w:cs="Verdana" w:eastAsia="Verdana" w:hAnsi="Verdana"/>
          <w:b w:val="false"/>
          <w:bCs w:val="false"/>
          <w:color w:val="595959"/>
          <w:sz w:val="22"/>
          <w:szCs w:val="22"/>
        </w:rPr>
        <w:t xml:space="preserve">Thank you for supporting the Riverside Community Center.</w:t>
      </w:r>
    </w:p>
    <w:p>
      <w:pPr>
        <w:spacing w:after="120"/>
        <w:jc w:val="center"/>
      </w:pPr>
      <w:r>
        <w:rPr>
          <w:rFonts w:ascii="Verdana" w:cs="Verdana" w:eastAsia="Verdana" w:hAnsi="Verdana"/>
          <w:b w:val="false"/>
          <w:bCs w:val="false"/>
          <w:color w:val="595959"/>
          <w:sz w:val="22"/>
          <w:szCs w:val="22"/>
        </w:rPr>
        <w:t xml:space="preserve">See you at the festival!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4B5" w:sz="4" w:space="4"/>
      </w:pBdr>
      <w:tabs>
        <w:tab w:val="right" w:pos="9026"/>
      </w:tabs>
      <w:spacing w:before="80"/>
    </w:pPr>
    <w:r>
      <w:rPr>
        <w:rFonts w:ascii="Verdana" w:cs="Verdana" w:eastAsia="Verdana" w:hAnsi="Verdana"/>
        <w:color w:val="595959"/>
        <w:sz w:val="18"/>
        <w:szCs w:val="18"/>
      </w:rPr>
      <w:t xml:space="preserve">www.riversidecenter.org</w:t>
    </w:r>
    <w:r>
      <w:rPr>
        <w:rFonts w:ascii="Verdana" w:cs="Verdana" w:eastAsia="Verdana" w:hAnsi="Verdana"/>
        <w:color w:val="595959"/>
        <w:sz w:val="18"/>
        <w:szCs w:val="18"/>
      </w:rPr>
      <w:t xml:space="preserve">	Page </w:t>
    </w:r>
    <w:r>
      <w:rPr>
        <w:rFonts w:ascii="Verdana" w:cs="Verdana" w:eastAsia="Verdana" w:hAnsi="Verdana"/>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4B5" w:sz="4" w:space="4"/>
      </w:pBdr>
      <w:spacing w:after="80"/>
    </w:pPr>
    <w:r>
      <w:rPr>
        <w:rFonts w:ascii="Verdana" w:cs="Verdana" w:eastAsia="Verdana" w:hAnsi="Verdana"/>
        <w:color w:val="595959"/>
        <w:sz w:val="18"/>
        <w:szCs w:val="18"/>
      </w:rPr>
      <w:t xml:space="preserve">Riverside Community Center  •  Autumn Harvest Festival 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2026-05-29T05:02:51.776Z</dcterms:created>
  <dcterms:modified xsi:type="dcterms:W3CDTF">2026-05-29T05:02:51.776Z</dcterms:modified>
</cp:coreProperties>
</file>

<file path=docProps/custom.xml><?xml version="1.0" encoding="utf-8"?>
<Properties xmlns="http://schemas.openxmlformats.org/officeDocument/2006/custom-properties" xmlns:vt="http://schemas.openxmlformats.org/officeDocument/2006/docPropsVTypes"/>
</file>